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97" w:rsidRPr="00513492" w:rsidRDefault="00BA0097" w:rsidP="00BA0097">
      <w:pPr>
        <w:tabs>
          <w:tab w:val="center" w:pos="7371"/>
        </w:tabs>
        <w:ind w:left="5664"/>
        <w:jc w:val="center"/>
        <w:rPr>
          <w:i/>
          <w:color w:val="000000"/>
        </w:rPr>
      </w:pPr>
    </w:p>
    <w:p w:rsidR="00BA0097" w:rsidRPr="00F929E6" w:rsidRDefault="00BA0097" w:rsidP="00BA0097">
      <w:pPr>
        <w:spacing w:after="120"/>
        <w:jc w:val="both"/>
        <w:rPr>
          <w:rFonts w:ascii="Arial Narrow" w:hAnsi="Arial Narrow"/>
          <w:color w:val="FF0000"/>
          <w:sz w:val="20"/>
          <w:szCs w:val="20"/>
        </w:rPr>
      </w:pPr>
    </w:p>
    <w:p w:rsidR="00BA0097" w:rsidRPr="00C93812" w:rsidRDefault="00BA0097" w:rsidP="00BA0097">
      <w:pPr>
        <w:spacing w:after="120"/>
        <w:jc w:val="center"/>
        <w:rPr>
          <w:b/>
          <w:sz w:val="72"/>
          <w:szCs w:val="72"/>
        </w:rPr>
      </w:pPr>
      <w:r w:rsidRPr="00C93812">
        <w:rPr>
          <w:b/>
          <w:sz w:val="72"/>
          <w:szCs w:val="72"/>
        </w:rPr>
        <w:t xml:space="preserve">Ogłoszenie </w:t>
      </w:r>
    </w:p>
    <w:p w:rsidR="00BA0097" w:rsidRPr="00C93812" w:rsidRDefault="00BA0097" w:rsidP="00BA0097">
      <w:pPr>
        <w:spacing w:after="120"/>
        <w:jc w:val="center"/>
        <w:rPr>
          <w:sz w:val="72"/>
          <w:szCs w:val="72"/>
        </w:rPr>
      </w:pPr>
    </w:p>
    <w:p w:rsidR="00BA0097" w:rsidRPr="006426C4" w:rsidRDefault="00BA0097" w:rsidP="00BA0097">
      <w:pPr>
        <w:spacing w:after="120"/>
        <w:jc w:val="center"/>
        <w:rPr>
          <w:sz w:val="40"/>
          <w:szCs w:val="44"/>
        </w:rPr>
      </w:pPr>
      <w:r w:rsidRPr="006426C4">
        <w:rPr>
          <w:sz w:val="40"/>
          <w:szCs w:val="44"/>
        </w:rPr>
        <w:t>Dyrektor Z</w:t>
      </w:r>
      <w:r w:rsidR="00C93812" w:rsidRPr="006426C4">
        <w:rPr>
          <w:sz w:val="40"/>
          <w:szCs w:val="44"/>
        </w:rPr>
        <w:t>espołu Placówek Oświatowych nr 2</w:t>
      </w:r>
    </w:p>
    <w:p w:rsidR="00C93812" w:rsidRPr="006426C4" w:rsidRDefault="00BA0097" w:rsidP="00BA0097">
      <w:pPr>
        <w:spacing w:after="120"/>
        <w:jc w:val="center"/>
        <w:rPr>
          <w:sz w:val="40"/>
          <w:szCs w:val="44"/>
        </w:rPr>
      </w:pPr>
      <w:r w:rsidRPr="006426C4">
        <w:rPr>
          <w:sz w:val="40"/>
          <w:szCs w:val="44"/>
        </w:rPr>
        <w:t xml:space="preserve">ul. </w:t>
      </w:r>
      <w:r w:rsidR="00C93812" w:rsidRPr="006426C4">
        <w:rPr>
          <w:sz w:val="40"/>
          <w:szCs w:val="44"/>
        </w:rPr>
        <w:t>Graniczna 39,</w:t>
      </w:r>
    </w:p>
    <w:p w:rsidR="00BA0097" w:rsidRPr="006426C4" w:rsidRDefault="00DD2440" w:rsidP="00DD2440">
      <w:pPr>
        <w:spacing w:after="120"/>
        <w:ind w:left="2124" w:firstLine="708"/>
        <w:rPr>
          <w:sz w:val="40"/>
          <w:szCs w:val="44"/>
        </w:rPr>
      </w:pPr>
      <w:r w:rsidRPr="006426C4">
        <w:rPr>
          <w:sz w:val="40"/>
          <w:szCs w:val="44"/>
        </w:rPr>
        <w:t xml:space="preserve"> </w:t>
      </w:r>
      <w:r w:rsidR="00BA0097" w:rsidRPr="006426C4">
        <w:rPr>
          <w:sz w:val="40"/>
          <w:szCs w:val="44"/>
        </w:rPr>
        <w:t xml:space="preserve"> </w:t>
      </w:r>
      <w:r w:rsidR="00627B4F">
        <w:rPr>
          <w:sz w:val="40"/>
          <w:szCs w:val="44"/>
        </w:rPr>
        <w:t xml:space="preserve"> </w:t>
      </w:r>
      <w:r w:rsidR="00C93812" w:rsidRPr="006426C4">
        <w:rPr>
          <w:sz w:val="40"/>
          <w:szCs w:val="44"/>
        </w:rPr>
        <w:t>06 - 500 Mława</w:t>
      </w:r>
    </w:p>
    <w:p w:rsidR="00EC07EA" w:rsidRPr="00971E0D" w:rsidRDefault="00DA16CF" w:rsidP="000E48E2">
      <w:pPr>
        <w:spacing w:after="120"/>
        <w:jc w:val="center"/>
        <w:rPr>
          <w:b/>
          <w:sz w:val="40"/>
          <w:szCs w:val="44"/>
          <w:u w:val="single"/>
        </w:rPr>
      </w:pPr>
      <w:r w:rsidRPr="00971E0D">
        <w:rPr>
          <w:b/>
          <w:sz w:val="40"/>
          <w:szCs w:val="44"/>
          <w:u w:val="single"/>
        </w:rPr>
        <w:t xml:space="preserve">zaprasza </w:t>
      </w:r>
    </w:p>
    <w:p w:rsidR="00BA0097" w:rsidRPr="006426C4" w:rsidRDefault="00DA16CF" w:rsidP="000E48E2">
      <w:pPr>
        <w:spacing w:after="120"/>
        <w:jc w:val="center"/>
        <w:rPr>
          <w:sz w:val="40"/>
          <w:szCs w:val="44"/>
        </w:rPr>
      </w:pPr>
      <w:r w:rsidRPr="006426C4">
        <w:rPr>
          <w:sz w:val="40"/>
          <w:szCs w:val="44"/>
        </w:rPr>
        <w:t>do konkursu ofert</w:t>
      </w:r>
    </w:p>
    <w:p w:rsidR="00BA0097" w:rsidRPr="006426C4" w:rsidRDefault="00956D27" w:rsidP="00BA0097">
      <w:pPr>
        <w:spacing w:after="120"/>
        <w:ind w:right="9"/>
        <w:jc w:val="center"/>
        <w:rPr>
          <w:sz w:val="40"/>
          <w:szCs w:val="44"/>
        </w:rPr>
      </w:pPr>
      <w:r w:rsidRPr="006426C4">
        <w:rPr>
          <w:sz w:val="40"/>
          <w:szCs w:val="44"/>
        </w:rPr>
        <w:t>na dzierżawę</w:t>
      </w:r>
      <w:r w:rsidR="00BA0097" w:rsidRPr="006426C4">
        <w:rPr>
          <w:sz w:val="40"/>
          <w:szCs w:val="44"/>
        </w:rPr>
        <w:t xml:space="preserve"> pomieszczeń kuchennych </w:t>
      </w:r>
      <w:r w:rsidR="00DD2440" w:rsidRPr="006426C4">
        <w:rPr>
          <w:sz w:val="40"/>
          <w:szCs w:val="44"/>
        </w:rPr>
        <w:t>i wyposażenia</w:t>
      </w:r>
    </w:p>
    <w:p w:rsidR="00BA0097" w:rsidRPr="006426C4" w:rsidRDefault="00956D27" w:rsidP="00BA0097">
      <w:pPr>
        <w:spacing w:after="120"/>
        <w:ind w:right="9"/>
        <w:jc w:val="center"/>
        <w:rPr>
          <w:sz w:val="40"/>
          <w:szCs w:val="44"/>
        </w:rPr>
      </w:pPr>
      <w:r w:rsidRPr="006426C4">
        <w:rPr>
          <w:sz w:val="40"/>
          <w:szCs w:val="44"/>
        </w:rPr>
        <w:t>oraz prowadzenie</w:t>
      </w:r>
      <w:r w:rsidR="00BA0097" w:rsidRPr="006426C4">
        <w:rPr>
          <w:sz w:val="40"/>
          <w:szCs w:val="44"/>
        </w:rPr>
        <w:t xml:space="preserve"> stołówki </w:t>
      </w:r>
      <w:r w:rsidR="006D0392">
        <w:rPr>
          <w:sz w:val="40"/>
          <w:szCs w:val="44"/>
        </w:rPr>
        <w:t>w Zespole Placówek Oświatowych nr 2 w Mławie</w:t>
      </w:r>
    </w:p>
    <w:p w:rsidR="00BA0097" w:rsidRPr="00C93812" w:rsidRDefault="00BA0097" w:rsidP="00BA0097">
      <w:pPr>
        <w:spacing w:after="120"/>
        <w:ind w:right="9"/>
        <w:jc w:val="center"/>
        <w:rPr>
          <w:sz w:val="44"/>
          <w:szCs w:val="44"/>
        </w:rPr>
      </w:pPr>
    </w:p>
    <w:p w:rsidR="00BA0097" w:rsidRPr="00C93812" w:rsidRDefault="00BA0097" w:rsidP="00BA0097">
      <w:pPr>
        <w:spacing w:after="120"/>
        <w:ind w:right="9"/>
        <w:jc w:val="center"/>
        <w:rPr>
          <w:sz w:val="44"/>
          <w:szCs w:val="44"/>
        </w:rPr>
      </w:pPr>
    </w:p>
    <w:p w:rsidR="00BA0097" w:rsidRPr="00D305EB" w:rsidRDefault="00BA0097" w:rsidP="00EC07EA">
      <w:pPr>
        <w:pStyle w:val="Akapitzlist"/>
        <w:numPr>
          <w:ilvl w:val="0"/>
          <w:numId w:val="1"/>
        </w:numPr>
        <w:spacing w:after="120"/>
        <w:ind w:left="426" w:hanging="426"/>
        <w:rPr>
          <w:sz w:val="32"/>
          <w:szCs w:val="36"/>
        </w:rPr>
      </w:pPr>
      <w:r w:rsidRPr="00EC07EA">
        <w:rPr>
          <w:b/>
          <w:i/>
          <w:sz w:val="32"/>
          <w:szCs w:val="36"/>
        </w:rPr>
        <w:t>Termin wykonania zamówi</w:t>
      </w:r>
      <w:r w:rsidR="006426C4" w:rsidRPr="00EC07EA">
        <w:rPr>
          <w:b/>
          <w:i/>
          <w:sz w:val="32"/>
          <w:szCs w:val="36"/>
        </w:rPr>
        <w:t>enia</w:t>
      </w:r>
      <w:r w:rsidR="006426C4" w:rsidRPr="00D305EB">
        <w:rPr>
          <w:sz w:val="32"/>
          <w:szCs w:val="36"/>
        </w:rPr>
        <w:t xml:space="preserve">: </w:t>
      </w:r>
      <w:r w:rsidR="00275778">
        <w:rPr>
          <w:sz w:val="32"/>
          <w:szCs w:val="36"/>
        </w:rPr>
        <w:t>01.09.20</w:t>
      </w:r>
      <w:r w:rsidR="00617CCA">
        <w:rPr>
          <w:sz w:val="32"/>
          <w:szCs w:val="36"/>
        </w:rPr>
        <w:t>22</w:t>
      </w:r>
      <w:r w:rsidR="00DD2440" w:rsidRPr="00D305EB">
        <w:rPr>
          <w:sz w:val="32"/>
          <w:szCs w:val="36"/>
        </w:rPr>
        <w:t xml:space="preserve">r. do </w:t>
      </w:r>
      <w:r w:rsidR="00627B4F">
        <w:rPr>
          <w:sz w:val="32"/>
          <w:szCs w:val="36"/>
        </w:rPr>
        <w:t>31.08.20</w:t>
      </w:r>
      <w:r w:rsidR="00617CCA">
        <w:rPr>
          <w:sz w:val="32"/>
          <w:szCs w:val="36"/>
        </w:rPr>
        <w:t>2</w:t>
      </w:r>
      <w:r w:rsidR="00956D27">
        <w:rPr>
          <w:sz w:val="32"/>
          <w:szCs w:val="36"/>
        </w:rPr>
        <w:t>5</w:t>
      </w:r>
      <w:r w:rsidR="00DD2440" w:rsidRPr="00D305EB">
        <w:rPr>
          <w:sz w:val="32"/>
          <w:szCs w:val="36"/>
        </w:rPr>
        <w:t>r.</w:t>
      </w:r>
    </w:p>
    <w:p w:rsidR="00D305EB" w:rsidRPr="00D305EB" w:rsidRDefault="00D305EB" w:rsidP="00EC07EA">
      <w:pPr>
        <w:pStyle w:val="Akapitzlist"/>
        <w:numPr>
          <w:ilvl w:val="0"/>
          <w:numId w:val="1"/>
        </w:numPr>
        <w:spacing w:after="120"/>
        <w:ind w:left="426" w:hanging="426"/>
        <w:rPr>
          <w:rFonts w:ascii="Arial Narrow" w:hAnsi="Arial Narrow"/>
          <w:b/>
          <w:bCs/>
          <w:sz w:val="36"/>
          <w:szCs w:val="40"/>
        </w:rPr>
      </w:pPr>
      <w:r w:rsidRPr="00EC07EA">
        <w:rPr>
          <w:b/>
          <w:i/>
          <w:sz w:val="32"/>
          <w:szCs w:val="36"/>
        </w:rPr>
        <w:t>Termin składania dokumentów</w:t>
      </w:r>
      <w:r w:rsidR="00EC07EA">
        <w:rPr>
          <w:b/>
          <w:i/>
          <w:sz w:val="32"/>
          <w:szCs w:val="36"/>
        </w:rPr>
        <w:t xml:space="preserve">: </w:t>
      </w:r>
      <w:r w:rsidRPr="00D305EB">
        <w:rPr>
          <w:sz w:val="32"/>
          <w:szCs w:val="36"/>
        </w:rPr>
        <w:t xml:space="preserve">do </w:t>
      </w:r>
      <w:r w:rsidR="00956D27">
        <w:rPr>
          <w:sz w:val="32"/>
          <w:szCs w:val="36"/>
        </w:rPr>
        <w:t>0</w:t>
      </w:r>
      <w:r w:rsidR="003F685B">
        <w:rPr>
          <w:sz w:val="32"/>
          <w:szCs w:val="36"/>
        </w:rPr>
        <w:t>7</w:t>
      </w:r>
      <w:bookmarkStart w:id="0" w:name="_GoBack"/>
      <w:bookmarkEnd w:id="0"/>
      <w:r w:rsidR="00956D27">
        <w:rPr>
          <w:sz w:val="32"/>
          <w:szCs w:val="36"/>
        </w:rPr>
        <w:t>.06</w:t>
      </w:r>
      <w:r w:rsidR="00EC07EA">
        <w:rPr>
          <w:sz w:val="32"/>
          <w:szCs w:val="36"/>
        </w:rPr>
        <w:t>.20</w:t>
      </w:r>
      <w:r w:rsidR="00617CCA">
        <w:rPr>
          <w:sz w:val="32"/>
          <w:szCs w:val="36"/>
        </w:rPr>
        <w:t>22</w:t>
      </w:r>
      <w:r w:rsidRPr="00D305EB">
        <w:rPr>
          <w:sz w:val="32"/>
          <w:szCs w:val="36"/>
        </w:rPr>
        <w:t>r. do godz. 10.00</w:t>
      </w:r>
    </w:p>
    <w:p w:rsidR="00BA0097" w:rsidRPr="00D305EB" w:rsidRDefault="00BA0097" w:rsidP="00EC07EA">
      <w:pPr>
        <w:pStyle w:val="Akapitzlist"/>
        <w:numPr>
          <w:ilvl w:val="0"/>
          <w:numId w:val="1"/>
        </w:numPr>
        <w:spacing w:after="120"/>
        <w:ind w:left="426" w:hanging="426"/>
        <w:rPr>
          <w:rFonts w:ascii="Arial Narrow" w:hAnsi="Arial Narrow"/>
          <w:b/>
          <w:bCs/>
          <w:sz w:val="36"/>
          <w:szCs w:val="40"/>
        </w:rPr>
      </w:pPr>
      <w:r w:rsidRPr="00D305EB">
        <w:rPr>
          <w:sz w:val="32"/>
          <w:szCs w:val="36"/>
        </w:rPr>
        <w:t xml:space="preserve">Informacje i formularz oferty na stronie internetowej zespołu lub </w:t>
      </w:r>
      <w:r w:rsidR="00D305EB">
        <w:rPr>
          <w:sz w:val="32"/>
          <w:szCs w:val="36"/>
        </w:rPr>
        <w:br/>
      </w:r>
      <w:r w:rsidRPr="00D305EB">
        <w:rPr>
          <w:sz w:val="32"/>
          <w:szCs w:val="36"/>
        </w:rPr>
        <w:t>w</w:t>
      </w:r>
      <w:r w:rsidR="00C93812" w:rsidRPr="00D305EB">
        <w:rPr>
          <w:sz w:val="32"/>
          <w:szCs w:val="36"/>
        </w:rPr>
        <w:t xml:space="preserve"> </w:t>
      </w:r>
      <w:r w:rsidRPr="00D305EB">
        <w:rPr>
          <w:sz w:val="32"/>
          <w:szCs w:val="36"/>
        </w:rPr>
        <w:t xml:space="preserve">sekretariacie szkoły, osoba odpowiedzialna p. </w:t>
      </w:r>
      <w:r w:rsidR="00EC07EA">
        <w:rPr>
          <w:sz w:val="32"/>
          <w:szCs w:val="36"/>
        </w:rPr>
        <w:t xml:space="preserve">Anna Ciesielska </w:t>
      </w:r>
    </w:p>
    <w:p w:rsidR="004B35BF" w:rsidRDefault="004B35BF"/>
    <w:sectPr w:rsidR="004B35BF" w:rsidSect="0057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C3755"/>
    <w:multiLevelType w:val="hybridMultilevel"/>
    <w:tmpl w:val="5C6E419A"/>
    <w:lvl w:ilvl="0" w:tplc="29AAC98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97"/>
    <w:rsid w:val="00073C31"/>
    <w:rsid w:val="00073D16"/>
    <w:rsid w:val="000B689B"/>
    <w:rsid w:val="000E48E2"/>
    <w:rsid w:val="00275778"/>
    <w:rsid w:val="003734D2"/>
    <w:rsid w:val="003B647C"/>
    <w:rsid w:val="003C6963"/>
    <w:rsid w:val="003E05BB"/>
    <w:rsid w:val="003F685B"/>
    <w:rsid w:val="00466226"/>
    <w:rsid w:val="00485E96"/>
    <w:rsid w:val="004B35BF"/>
    <w:rsid w:val="0052255B"/>
    <w:rsid w:val="00570852"/>
    <w:rsid w:val="005B492D"/>
    <w:rsid w:val="00617CCA"/>
    <w:rsid w:val="00627B4F"/>
    <w:rsid w:val="006426C4"/>
    <w:rsid w:val="006D0392"/>
    <w:rsid w:val="007A490E"/>
    <w:rsid w:val="00864FF4"/>
    <w:rsid w:val="008A03E2"/>
    <w:rsid w:val="008B240B"/>
    <w:rsid w:val="009272BA"/>
    <w:rsid w:val="00956D27"/>
    <w:rsid w:val="00960DFA"/>
    <w:rsid w:val="00971E0D"/>
    <w:rsid w:val="009D037D"/>
    <w:rsid w:val="00A5016C"/>
    <w:rsid w:val="00A548D4"/>
    <w:rsid w:val="00AB2230"/>
    <w:rsid w:val="00B33987"/>
    <w:rsid w:val="00B677F1"/>
    <w:rsid w:val="00B76083"/>
    <w:rsid w:val="00BA0097"/>
    <w:rsid w:val="00BB2190"/>
    <w:rsid w:val="00C10839"/>
    <w:rsid w:val="00C93812"/>
    <w:rsid w:val="00CE6364"/>
    <w:rsid w:val="00D161F0"/>
    <w:rsid w:val="00D305EB"/>
    <w:rsid w:val="00D82EC8"/>
    <w:rsid w:val="00DA16CF"/>
    <w:rsid w:val="00DC30B4"/>
    <w:rsid w:val="00DC4494"/>
    <w:rsid w:val="00DD2440"/>
    <w:rsid w:val="00E009C1"/>
    <w:rsid w:val="00EC07EA"/>
    <w:rsid w:val="00F21B88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B86FD"/>
  <w15:docId w15:val="{99DADCDC-274D-4A28-9F8A-6431584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A0097"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Ministrerstwo Edukacji Narodowej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Janina</dc:creator>
  <cp:lastModifiedBy>Joanna Wyszkowska</cp:lastModifiedBy>
  <cp:revision>10</cp:revision>
  <cp:lastPrinted>2022-05-13T07:22:00Z</cp:lastPrinted>
  <dcterms:created xsi:type="dcterms:W3CDTF">2022-05-02T11:26:00Z</dcterms:created>
  <dcterms:modified xsi:type="dcterms:W3CDTF">2022-05-30T06:50:00Z</dcterms:modified>
</cp:coreProperties>
</file>